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6479" w14:textId="207910F7" w:rsidR="00FE363A" w:rsidRDefault="003121E2" w:rsidP="00FE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E2">
        <w:rPr>
          <w:rFonts w:ascii="Times New Roman" w:hAnsi="Times New Roman" w:cs="Times New Roman"/>
          <w:b/>
          <w:sz w:val="28"/>
          <w:szCs w:val="28"/>
        </w:rPr>
        <w:t xml:space="preserve">Об обучении по ОТ по новым Правилам. </w:t>
      </w:r>
      <w:r w:rsidR="00BC29AE">
        <w:rPr>
          <w:rFonts w:ascii="Times New Roman" w:hAnsi="Times New Roman" w:cs="Times New Roman"/>
          <w:b/>
          <w:sz w:val="28"/>
          <w:szCs w:val="28"/>
        </w:rPr>
        <w:t>Новые виды обучения</w:t>
      </w:r>
      <w:r w:rsidR="00FE363A">
        <w:rPr>
          <w:rFonts w:ascii="Times New Roman" w:hAnsi="Times New Roman" w:cs="Times New Roman"/>
          <w:b/>
          <w:sz w:val="28"/>
          <w:szCs w:val="28"/>
        </w:rPr>
        <w:t>.</w:t>
      </w:r>
    </w:p>
    <w:p w14:paraId="7EA8796D" w14:textId="1446D47C" w:rsidR="00B44FA6" w:rsidRDefault="00DC49AD" w:rsidP="00BC29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9AE">
        <w:rPr>
          <w:rFonts w:ascii="Times New Roman" w:hAnsi="Times New Roman" w:cs="Times New Roman"/>
          <w:sz w:val="24"/>
          <w:szCs w:val="24"/>
        </w:rPr>
        <w:t xml:space="preserve">Напоминаем: </w:t>
      </w:r>
      <w:r w:rsidR="00A72C1A" w:rsidRPr="00A72C1A">
        <w:rPr>
          <w:rFonts w:ascii="Times New Roman" w:hAnsi="Times New Roman" w:cs="Times New Roman"/>
          <w:b/>
          <w:sz w:val="24"/>
          <w:szCs w:val="24"/>
        </w:rPr>
        <w:t>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 (п.3 новых Правил обучения по охране труда).</w:t>
      </w:r>
    </w:p>
    <w:p w14:paraId="518823CD" w14:textId="466F06BA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статье 219 ТК (в новой редакции с 1 марта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Правилах обучения указаны виды (формы) обучения работников:</w:t>
      </w:r>
    </w:p>
    <w:p w14:paraId="6ED244D0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а) инструктажи по охране труда;</w:t>
      </w:r>
    </w:p>
    <w:p w14:paraId="13A6DB7F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б) стажировка на рабочем месте;</w:t>
      </w:r>
    </w:p>
    <w:p w14:paraId="033F5B67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в) обучение по оказанию первой помощи пострадавшим;</w:t>
      </w:r>
    </w:p>
    <w:p w14:paraId="30A21DBD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г) обучение по использованию (применению) средств индивидуальной защиты;</w:t>
      </w:r>
    </w:p>
    <w:p w14:paraId="550451CF" w14:textId="77777777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д) обучение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14:paraId="7AF24F2A" w14:textId="77777777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Подробнее остановимся на отдельно выделенных формах обучения, указанных в пунктах «в» и «г».</w:t>
      </w:r>
    </w:p>
    <w:p w14:paraId="2DA9673B" w14:textId="6E5C4F1A" w:rsidR="00BC29AE" w:rsidRP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b/>
          <w:sz w:val="24"/>
          <w:szCs w:val="24"/>
        </w:rPr>
        <w:t>Обучение по оказанию первой помощи пострадавшим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отдельный вид (форма) обучения.</w:t>
      </w:r>
    </w:p>
    <w:p w14:paraId="56EA0BF0" w14:textId="0D762FEB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Обучение по оказанию первой помощи пострадавшим - это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 w14:paraId="6BD8D74B" w14:textId="72DE50CB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Такое обучение обязательно нужно проводить 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7B44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D7B44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(п.33 новых Правил обучения)</w:t>
      </w:r>
      <w:r w:rsidRPr="00FD7B44">
        <w:rPr>
          <w:rFonts w:ascii="Times New Roman" w:hAnsi="Times New Roman" w:cs="Times New Roman"/>
          <w:sz w:val="24"/>
          <w:szCs w:val="24"/>
        </w:rPr>
        <w:t>:</w:t>
      </w:r>
    </w:p>
    <w:p w14:paraId="78C841AB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14:paraId="358C2CD7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работники рабочих профессий;</w:t>
      </w:r>
    </w:p>
    <w:p w14:paraId="5DA10759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лица, обязанные оказывать первую помощь пострадавшим в соответствии с требованиями нормативных правовых актов;</w:t>
      </w:r>
    </w:p>
    <w:p w14:paraId="05A3D9F8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работники, к трудовым функциям которых отнесено управление автотранспортным средством;</w:t>
      </w:r>
    </w:p>
    <w:p w14:paraId="79EDC380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работники, к компетенциям которых нормативными правовыми актами по охране труда предъявляется требование уметь оказывать первую помощь пострадавшим;</w:t>
      </w:r>
    </w:p>
    <w:p w14:paraId="3171FF7C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14:paraId="7D6306CB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- иные работники по решению работодателя.</w:t>
      </w:r>
    </w:p>
    <w:p w14:paraId="6CE9116F" w14:textId="298594D5" w:rsidR="00BC29AE" w:rsidRDefault="007A70EF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Обучение по первой помощи (ПП) не обязательно должно быть по отдельной программе как самостоятельный вид обучения. Работодатель, обучающая организация могут включить элементы ПП в курс </w:t>
      </w:r>
      <w:proofErr w:type="gramStart"/>
      <w:r w:rsidR="0001009F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 w:rsidR="008218F5">
        <w:rPr>
          <w:rFonts w:ascii="Times New Roman" w:hAnsi="Times New Roman" w:cs="Times New Roman"/>
          <w:sz w:val="24"/>
          <w:szCs w:val="24"/>
        </w:rPr>
        <w:t xml:space="preserve"> (программа «А»</w:t>
      </w:r>
      <w:r w:rsidR="0001009F">
        <w:rPr>
          <w:rFonts w:ascii="Times New Roman" w:hAnsi="Times New Roman" w:cs="Times New Roman"/>
          <w:sz w:val="24"/>
          <w:szCs w:val="24"/>
        </w:rPr>
        <w:t>,</w:t>
      </w:r>
      <w:r w:rsidR="008218F5">
        <w:rPr>
          <w:rFonts w:ascii="Times New Roman" w:hAnsi="Times New Roman" w:cs="Times New Roman"/>
          <w:sz w:val="24"/>
          <w:szCs w:val="24"/>
        </w:rPr>
        <w:t xml:space="preserve"> «Б»</w:t>
      </w:r>
      <w:r w:rsidR="0001009F">
        <w:rPr>
          <w:rFonts w:ascii="Times New Roman" w:hAnsi="Times New Roman" w:cs="Times New Roman"/>
          <w:sz w:val="24"/>
          <w:szCs w:val="24"/>
        </w:rPr>
        <w:t>, «В»</w:t>
      </w:r>
      <w:r w:rsidR="008218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Важно только придерживаться перечня тем</w:t>
      </w:r>
      <w:r w:rsidR="0001009F">
        <w:rPr>
          <w:rFonts w:ascii="Times New Roman" w:hAnsi="Times New Roman" w:cs="Times New Roman"/>
          <w:sz w:val="24"/>
          <w:szCs w:val="24"/>
        </w:rPr>
        <w:t xml:space="preserve"> обучения по ПП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которые указаны в Приложении 2 к новым Правилам обучения.</w:t>
      </w:r>
    </w:p>
    <w:p w14:paraId="06636765" w14:textId="77777777" w:rsidR="0022307F" w:rsidRDefault="00F8515F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обучение по ПП утверждается как самостоятельное, продолжительность программы должна быть не менее 8 часов. При этом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  включать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себя </w:t>
      </w:r>
      <w:r w:rsidRPr="00361577">
        <w:t xml:space="preserve"> </w:t>
      </w:r>
      <w:r w:rsidRPr="00F8515F">
        <w:rPr>
          <w:rFonts w:ascii="Times New Roman" w:hAnsi="Times New Roman" w:cs="Times New Roman"/>
          <w:sz w:val="24"/>
          <w:szCs w:val="24"/>
        </w:rPr>
        <w:t xml:space="preserve">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необходимо проводить с применением технических средств </w:t>
      </w:r>
      <w:r w:rsidRPr="00F8515F">
        <w:rPr>
          <w:rFonts w:ascii="Times New Roman" w:hAnsi="Times New Roman" w:cs="Times New Roman"/>
          <w:sz w:val="24"/>
          <w:szCs w:val="24"/>
        </w:rPr>
        <w:lastRenderedPageBreak/>
        <w:t>обучения и наглядных пособий. То же самое касается и случая, когда ПП включается в программу по общим вопросам</w:t>
      </w:r>
      <w:r w:rsidR="00570CE9">
        <w:rPr>
          <w:rFonts w:ascii="Times New Roman" w:hAnsi="Times New Roman" w:cs="Times New Roman"/>
          <w:sz w:val="24"/>
          <w:szCs w:val="24"/>
        </w:rPr>
        <w:t>. Х</w:t>
      </w:r>
      <w:r w:rsidRPr="00F8515F">
        <w:rPr>
          <w:rFonts w:ascii="Times New Roman" w:hAnsi="Times New Roman" w:cs="Times New Roman"/>
          <w:sz w:val="24"/>
          <w:szCs w:val="24"/>
        </w:rPr>
        <w:t xml:space="preserve">отя и нет указания, что должно быть </w:t>
      </w:r>
      <w:r w:rsidR="00DC4BB2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F8515F">
        <w:rPr>
          <w:rFonts w:ascii="Times New Roman" w:hAnsi="Times New Roman" w:cs="Times New Roman"/>
          <w:sz w:val="24"/>
          <w:szCs w:val="24"/>
        </w:rPr>
        <w:t>не менее 8 часов, может быть и меньше, но все равно практическая часть должна быть</w:t>
      </w:r>
      <w:r w:rsidR="00F64F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4F1B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Pr="00F8515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F8515F">
        <w:rPr>
          <w:rFonts w:ascii="Times New Roman" w:hAnsi="Times New Roman" w:cs="Times New Roman"/>
          <w:sz w:val="24"/>
          <w:szCs w:val="24"/>
        </w:rPr>
        <w:t xml:space="preserve"> меньше от тех часов, которые </w:t>
      </w:r>
      <w:r w:rsidR="00570CE9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F8515F">
        <w:rPr>
          <w:rFonts w:ascii="Times New Roman" w:hAnsi="Times New Roman" w:cs="Times New Roman"/>
          <w:sz w:val="24"/>
          <w:szCs w:val="24"/>
        </w:rPr>
        <w:t xml:space="preserve">будут отведены на ПП. </w:t>
      </w:r>
    </w:p>
    <w:p w14:paraId="09F9E263" w14:textId="04C90BB4" w:rsidR="00570CE9" w:rsidRDefault="0022307F" w:rsidP="00BC29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CE9">
        <w:rPr>
          <w:rFonts w:ascii="Times New Roman" w:hAnsi="Times New Roman" w:cs="Times New Roman"/>
          <w:sz w:val="24"/>
          <w:szCs w:val="24"/>
        </w:rPr>
        <w:t>С</w:t>
      </w:r>
      <w:r w:rsidR="00F8515F" w:rsidRPr="00F8515F">
        <w:rPr>
          <w:rFonts w:ascii="Times New Roman" w:hAnsi="Times New Roman" w:cs="Times New Roman"/>
          <w:sz w:val="24"/>
          <w:szCs w:val="24"/>
        </w:rPr>
        <w:t xml:space="preserve">пециалисты, </w:t>
      </w:r>
      <w:r>
        <w:rPr>
          <w:rFonts w:ascii="Times New Roman" w:hAnsi="Times New Roman" w:cs="Times New Roman"/>
          <w:sz w:val="24"/>
          <w:szCs w:val="24"/>
        </w:rPr>
        <w:t xml:space="preserve">которые подлежат у работодателя </w:t>
      </w:r>
      <w:r w:rsidR="00F8515F" w:rsidRPr="00F8515F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F8515F" w:rsidRPr="00F8515F">
        <w:rPr>
          <w:rFonts w:ascii="Times New Roman" w:hAnsi="Times New Roman" w:cs="Times New Roman"/>
          <w:sz w:val="24"/>
          <w:szCs w:val="24"/>
        </w:rPr>
        <w:t xml:space="preserve"> в обучающей организации, могут потом стать член</w:t>
      </w:r>
      <w:r w:rsidR="00570CE9">
        <w:rPr>
          <w:rFonts w:ascii="Times New Roman" w:hAnsi="Times New Roman" w:cs="Times New Roman"/>
          <w:sz w:val="24"/>
          <w:szCs w:val="24"/>
        </w:rPr>
        <w:t>а</w:t>
      </w:r>
      <w:r w:rsidR="00F8515F" w:rsidRPr="00F8515F">
        <w:rPr>
          <w:rFonts w:ascii="Times New Roman" w:hAnsi="Times New Roman" w:cs="Times New Roman"/>
          <w:sz w:val="24"/>
          <w:szCs w:val="24"/>
        </w:rPr>
        <w:t>ми комиссий по проверке знаний у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="00F8515F" w:rsidRPr="00F8515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8515F" w:rsidRPr="00F8515F">
        <w:rPr>
          <w:rFonts w:ascii="Times New Roman" w:hAnsi="Times New Roman" w:cs="Times New Roman"/>
          <w:sz w:val="24"/>
          <w:szCs w:val="24"/>
        </w:rPr>
        <w:t>, обучающи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8515F" w:rsidRPr="00F8515F">
        <w:rPr>
          <w:rFonts w:ascii="Times New Roman" w:hAnsi="Times New Roman" w:cs="Times New Roman"/>
          <w:sz w:val="24"/>
          <w:szCs w:val="24"/>
        </w:rPr>
        <w:t xml:space="preserve"> у работодателя вопросам ПП</w:t>
      </w:r>
      <w:r>
        <w:rPr>
          <w:rFonts w:ascii="Times New Roman" w:hAnsi="Times New Roman" w:cs="Times New Roman"/>
          <w:sz w:val="24"/>
          <w:szCs w:val="24"/>
        </w:rPr>
        <w:t xml:space="preserve">. Обе эти категории </w:t>
      </w:r>
      <w:r w:rsidR="00570CE9">
        <w:rPr>
          <w:rFonts w:ascii="Times New Roman" w:hAnsi="Times New Roman" w:cs="Times New Roman"/>
          <w:sz w:val="24"/>
          <w:szCs w:val="24"/>
        </w:rPr>
        <w:t xml:space="preserve"> должны пройти полноценную подготовку по ПП и как указано в п.35 новых Правил обучения, должны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570CE9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570CE9" w:rsidRPr="00570CE9">
        <w:rPr>
          <w:rFonts w:ascii="Times New Roman" w:hAnsi="Times New Roman" w:cs="Times New Roman"/>
          <w:sz w:val="24"/>
          <w:szCs w:val="24"/>
        </w:rPr>
        <w:t>«подготовку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помощи». Пока не совсем понятно, о чем это</w:t>
      </w:r>
      <w:r w:rsidR="00570CE9">
        <w:rPr>
          <w:rFonts w:ascii="Times New Roman" w:hAnsi="Times New Roman" w:cs="Times New Roman"/>
          <w:sz w:val="24"/>
          <w:szCs w:val="24"/>
        </w:rPr>
        <w:t xml:space="preserve"> и где нужно повышать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и по каким программам</w:t>
      </w:r>
      <w:r w:rsidR="00570CE9" w:rsidRPr="00570CE9">
        <w:rPr>
          <w:rFonts w:ascii="Times New Roman" w:hAnsi="Times New Roman" w:cs="Times New Roman"/>
          <w:sz w:val="24"/>
          <w:szCs w:val="24"/>
        </w:rPr>
        <w:t>, но в любом случае, это – заявка на то, что специалисты, которые будут проводить обучение у работодателя, должны быть хорошо подготовлены</w:t>
      </w:r>
      <w:r w:rsidR="00570CE9">
        <w:rPr>
          <w:rFonts w:ascii="Times New Roman" w:hAnsi="Times New Roman" w:cs="Times New Roman"/>
          <w:sz w:val="24"/>
          <w:szCs w:val="24"/>
        </w:rPr>
        <w:t xml:space="preserve"> п</w:t>
      </w:r>
      <w:r w:rsidR="00570CE9" w:rsidRPr="00570CE9">
        <w:rPr>
          <w:rFonts w:ascii="Times New Roman" w:hAnsi="Times New Roman" w:cs="Times New Roman"/>
          <w:sz w:val="24"/>
          <w:szCs w:val="24"/>
        </w:rPr>
        <w:t>о ПП.</w:t>
      </w:r>
      <w:r w:rsidR="00570CE9">
        <w:t xml:space="preserve"> </w:t>
      </w:r>
    </w:p>
    <w:p w14:paraId="221AF611" w14:textId="2AC6B0C0" w:rsidR="0022307F" w:rsidRDefault="0022307F" w:rsidP="0022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32B">
        <w:rPr>
          <w:rFonts w:ascii="Times New Roman" w:hAnsi="Times New Roman" w:cs="Times New Roman"/>
          <w:sz w:val="24"/>
          <w:szCs w:val="24"/>
        </w:rPr>
        <w:t xml:space="preserve">   Чтобы работодателю самому себе не создавать дополнительные сложности, ему проще  при таких требованиях новых Правил обучения заключить договор со специалистами – медиками или медицинской организацией и включить такого специалиста в состав комиссии по проверке знаний (по согласованию), а также с его же помощью проводить обучение по ПП внутри своей организации.</w:t>
      </w:r>
    </w:p>
    <w:p w14:paraId="237785DA" w14:textId="555875D5" w:rsidR="0061132B" w:rsidRDefault="0061132B" w:rsidP="00223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132B">
        <w:rPr>
          <w:rFonts w:ascii="Times New Roman" w:hAnsi="Times New Roman" w:cs="Times New Roman"/>
          <w:sz w:val="24"/>
          <w:szCs w:val="24"/>
        </w:rPr>
        <w:t>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пострадавшим. В случае если темы обучения по оказанию ПП включены в программы обучения требованиям охраны труда, проверка знания требований охраны труда по вопросам оказания ПП может быть совмещена с проверкой знания требований охраны труда по окончании обучения требованиям охраны труда. Таким образом, если обучение по ПП – самостоятельный вид обучение, то проверка знаний оформляется отдельным протоколом.</w:t>
      </w:r>
    </w:p>
    <w:p w14:paraId="32B22B76" w14:textId="4AB55F55" w:rsidR="008218F5" w:rsidRDefault="0061132B" w:rsidP="00611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Вопрос периодичности обучения по ПП регламентируется в новых Правилах несколько иначе, чем раньше. Для всех категорий обучающихся </w:t>
      </w:r>
      <w:r w:rsidR="008218F5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общее правило – </w:t>
      </w:r>
      <w:r w:rsidRPr="008218F5">
        <w:rPr>
          <w:rFonts w:ascii="Times New Roman" w:hAnsi="Times New Roman" w:cs="Times New Roman"/>
          <w:sz w:val="24"/>
          <w:szCs w:val="24"/>
          <w:u w:val="single"/>
        </w:rPr>
        <w:t>не реже одного раза в три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FEE64" w14:textId="2DEC85EA" w:rsidR="008218F5" w:rsidRDefault="008218F5" w:rsidP="00611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132B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прежним </w:t>
      </w:r>
      <w:r w:rsidR="0061132B">
        <w:rPr>
          <w:rFonts w:ascii="Times New Roman" w:hAnsi="Times New Roman" w:cs="Times New Roman"/>
          <w:sz w:val="24"/>
          <w:szCs w:val="24"/>
        </w:rPr>
        <w:t xml:space="preserve"> порядком предусматривалось для работников рабочих профессий ежегодное обучение по ПП вместе с обучением безопасным методам работы, то теперь</w:t>
      </w:r>
      <w:r w:rsidR="0088544E">
        <w:rPr>
          <w:rFonts w:ascii="Times New Roman" w:hAnsi="Times New Roman" w:cs="Times New Roman"/>
          <w:sz w:val="24"/>
          <w:szCs w:val="24"/>
        </w:rPr>
        <w:t xml:space="preserve"> (п.60 новых Правил обучения) </w:t>
      </w:r>
      <w:r>
        <w:rPr>
          <w:rFonts w:ascii="Times New Roman" w:hAnsi="Times New Roman" w:cs="Times New Roman"/>
          <w:sz w:val="24"/>
          <w:szCs w:val="24"/>
        </w:rPr>
        <w:t xml:space="preserve"> ежегодное обучение предусматривается только для тех, кто работает на работах повышенной опасности (по программе «В»). И то при условии, если другая периодичность не установлена НПА с государственными нормативными требованиями по охране труда (например, Правила по охране труда в отрасли или по виду выполняемых работ).</w:t>
      </w:r>
    </w:p>
    <w:p w14:paraId="5482C71D" w14:textId="1FD9BBC6" w:rsidR="008218F5" w:rsidRDefault="008218F5" w:rsidP="004C7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7686" w:rsidRPr="008218F5">
        <w:rPr>
          <w:rFonts w:ascii="Times New Roman" w:hAnsi="Times New Roman" w:cs="Times New Roman"/>
          <w:sz w:val="24"/>
          <w:szCs w:val="24"/>
        </w:rPr>
        <w:t xml:space="preserve">Вновь принимаемые на работу работники, а также работники, переводимые на другую работу, проходят обучение по оказанию 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4C7686" w:rsidRPr="008218F5">
        <w:rPr>
          <w:rFonts w:ascii="Times New Roman" w:hAnsi="Times New Roman" w:cs="Times New Roman"/>
          <w:sz w:val="24"/>
          <w:szCs w:val="24"/>
        </w:rPr>
        <w:t xml:space="preserve"> в сроки, установленные работодателем, но не позднее 60 календарных дней после заключения трудового договора или перевода на другую работу. </w:t>
      </w:r>
    </w:p>
    <w:p w14:paraId="7F056BB3" w14:textId="67AE17B4" w:rsidR="00BF6F00" w:rsidRDefault="00BF6F00" w:rsidP="004C7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 обучении по применению средств индивидуальной защиты (СИЗ) мы расскажем в следующем номере.</w:t>
      </w:r>
    </w:p>
    <w:p w14:paraId="571D8881" w14:textId="60FDAB7B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B2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230A8E16" w14:textId="77777777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1736B2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312E4518" w14:textId="77777777" w:rsidR="001736B2" w:rsidRPr="00E31492" w:rsidRDefault="001736B2" w:rsidP="00E3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6B2" w:rsidRPr="00E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9FF"/>
    <w:multiLevelType w:val="multilevel"/>
    <w:tmpl w:val="895032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94116"/>
    <w:multiLevelType w:val="multilevel"/>
    <w:tmpl w:val="667E5F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7640E"/>
    <w:multiLevelType w:val="multilevel"/>
    <w:tmpl w:val="633C4D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8267F"/>
    <w:multiLevelType w:val="multilevel"/>
    <w:tmpl w:val="1700B7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F6516"/>
    <w:multiLevelType w:val="multilevel"/>
    <w:tmpl w:val="AF9EF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76EE0"/>
    <w:multiLevelType w:val="multilevel"/>
    <w:tmpl w:val="BE8EF1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D7B4A"/>
    <w:multiLevelType w:val="multilevel"/>
    <w:tmpl w:val="11C2B4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C286F"/>
    <w:multiLevelType w:val="multilevel"/>
    <w:tmpl w:val="ABEE7B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92AB9"/>
    <w:multiLevelType w:val="multilevel"/>
    <w:tmpl w:val="46F80D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F5ADD"/>
    <w:multiLevelType w:val="multilevel"/>
    <w:tmpl w:val="158621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7A"/>
    <w:rsid w:val="00007F0B"/>
    <w:rsid w:val="0001009F"/>
    <w:rsid w:val="00021DBC"/>
    <w:rsid w:val="00127822"/>
    <w:rsid w:val="00146323"/>
    <w:rsid w:val="001736B2"/>
    <w:rsid w:val="00193F95"/>
    <w:rsid w:val="001E0FA9"/>
    <w:rsid w:val="00221A61"/>
    <w:rsid w:val="0022307F"/>
    <w:rsid w:val="002238BD"/>
    <w:rsid w:val="002619F4"/>
    <w:rsid w:val="002D262A"/>
    <w:rsid w:val="003121E2"/>
    <w:rsid w:val="00381466"/>
    <w:rsid w:val="00422B0D"/>
    <w:rsid w:val="0045599D"/>
    <w:rsid w:val="00492379"/>
    <w:rsid w:val="004A4BB5"/>
    <w:rsid w:val="004C7686"/>
    <w:rsid w:val="004E710D"/>
    <w:rsid w:val="00570CE9"/>
    <w:rsid w:val="005F5D70"/>
    <w:rsid w:val="0061132B"/>
    <w:rsid w:val="006547AE"/>
    <w:rsid w:val="00656DB8"/>
    <w:rsid w:val="00677304"/>
    <w:rsid w:val="006D7E6F"/>
    <w:rsid w:val="00733B87"/>
    <w:rsid w:val="0076463A"/>
    <w:rsid w:val="0078391B"/>
    <w:rsid w:val="00791040"/>
    <w:rsid w:val="007A70EF"/>
    <w:rsid w:val="008218F5"/>
    <w:rsid w:val="0088544E"/>
    <w:rsid w:val="008D7122"/>
    <w:rsid w:val="00A332C6"/>
    <w:rsid w:val="00A72C1A"/>
    <w:rsid w:val="00AE487A"/>
    <w:rsid w:val="00B002AD"/>
    <w:rsid w:val="00B44FA6"/>
    <w:rsid w:val="00B702B2"/>
    <w:rsid w:val="00BC29AE"/>
    <w:rsid w:val="00BF6F00"/>
    <w:rsid w:val="00C246CC"/>
    <w:rsid w:val="00C91446"/>
    <w:rsid w:val="00D57C3A"/>
    <w:rsid w:val="00D77A2C"/>
    <w:rsid w:val="00DC49AD"/>
    <w:rsid w:val="00DC4BB2"/>
    <w:rsid w:val="00E260FF"/>
    <w:rsid w:val="00E31492"/>
    <w:rsid w:val="00E72757"/>
    <w:rsid w:val="00E91870"/>
    <w:rsid w:val="00EB4C61"/>
    <w:rsid w:val="00EB70DC"/>
    <w:rsid w:val="00F64F1B"/>
    <w:rsid w:val="00F8515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162"/>
  <w15:chartTrackingRefBased/>
  <w15:docId w15:val="{AE55503A-AB64-4023-8121-CA684B0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E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2022-11-10T01:23:00Z</dcterms:created>
  <dcterms:modified xsi:type="dcterms:W3CDTF">2022-11-16T10:58:00Z</dcterms:modified>
</cp:coreProperties>
</file>